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C535BE" w:rsidRPr="00C535BE" w:rsidTr="00865F4F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Алабуга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җылылык</w:t>
            </w:r>
            <w:proofErr w:type="spellEnd"/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proofErr w:type="spellStart"/>
            <w:r w:rsidRPr="00C535BE">
              <w:rPr>
                <w:b/>
                <w:sz w:val="32"/>
              </w:rPr>
              <w:t>челтәре</w:t>
            </w:r>
            <w:proofErr w:type="spellEnd"/>
            <w:r w:rsidRPr="00C535BE">
              <w:rPr>
                <w:b/>
                <w:sz w:val="32"/>
              </w:rPr>
              <w:t xml:space="preserve"> </w:t>
            </w:r>
            <w:proofErr w:type="spellStart"/>
            <w:r w:rsidRPr="00C535BE">
              <w:rPr>
                <w:b/>
                <w:sz w:val="32"/>
              </w:rPr>
              <w:t>предприятиесе</w:t>
            </w:r>
            <w:proofErr w:type="spellEnd"/>
            <w:r w:rsidRPr="00C535BE">
              <w:rPr>
                <w:b/>
                <w:sz w:val="32"/>
              </w:rPr>
              <w:t>»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  <w:szCs w:val="32"/>
              </w:rPr>
            </w:pPr>
            <w:r w:rsidRPr="00C535BE">
              <w:rPr>
                <w:b/>
              </w:rPr>
              <w:t xml:space="preserve">АЧЫК АКЦИОНЕРЛЫК </w:t>
            </w:r>
            <w:proofErr w:type="spellStart"/>
            <w:r w:rsidRPr="00C535BE">
              <w:rPr>
                <w:b/>
                <w:sz w:val="36"/>
                <w:szCs w:val="36"/>
              </w:rPr>
              <w:t>җә</w:t>
            </w:r>
            <w:r w:rsidRPr="00C535BE">
              <w:rPr>
                <w:b/>
              </w:rPr>
              <w:t>МГЫЯТЕ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423600, </w:t>
            </w:r>
            <w:proofErr w:type="gramStart"/>
            <w:r w:rsidRPr="00C535BE">
              <w:t>ТР</w:t>
            </w:r>
            <w:proofErr w:type="gramEnd"/>
            <w:r w:rsidRPr="00C535BE">
              <w:t xml:space="preserve">, </w:t>
            </w:r>
            <w:proofErr w:type="spellStart"/>
            <w:r w:rsidRPr="00C535BE">
              <w:t>Алабуга</w:t>
            </w:r>
            <w:proofErr w:type="spellEnd"/>
            <w:r w:rsidRPr="00C535BE">
              <w:t xml:space="preserve"> </w:t>
            </w:r>
            <w:proofErr w:type="spellStart"/>
            <w:r w:rsidRPr="00C535BE">
              <w:t>шә</w:t>
            </w:r>
            <w:proofErr w:type="spellEnd"/>
            <w:r w:rsidRPr="00C535BE">
              <w:rPr>
                <w:lang w:val="en-US"/>
              </w:rPr>
              <w:t>h</w:t>
            </w:r>
            <w:proofErr w:type="spellStart"/>
            <w:r w:rsidRPr="00C535BE">
              <w:t>әре</w:t>
            </w:r>
            <w:proofErr w:type="spellEnd"/>
          </w:p>
          <w:p w:rsidR="00C535BE" w:rsidRPr="00C535BE" w:rsidRDefault="00C535BE" w:rsidP="00C535BE">
            <w:pPr>
              <w:jc w:val="center"/>
            </w:pPr>
            <w:r w:rsidRPr="00C535BE">
              <w:t xml:space="preserve">Интернационал </w:t>
            </w:r>
            <w:proofErr w:type="spellStart"/>
            <w:r w:rsidRPr="00C535BE">
              <w:t>ур</w:t>
            </w:r>
            <w:proofErr w:type="spellEnd"/>
            <w:r w:rsidRPr="00C535BE">
              <w:t>.,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C535BE" w:rsidRPr="00C535BE" w:rsidRDefault="00C535BE" w:rsidP="00C535BE">
            <w:pPr>
              <w:jc w:val="center"/>
              <w:rPr>
                <w:b/>
              </w:rPr>
            </w:pPr>
            <w:r w:rsidRPr="00C535BE">
              <w:rPr>
                <w:b/>
              </w:rPr>
              <w:t>ОТКРЫТОЕ АКЦИОНЕРНОЕ ОБЩЕСТВО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«</w:t>
            </w:r>
            <w:proofErr w:type="spellStart"/>
            <w:r w:rsidRPr="00C535BE">
              <w:rPr>
                <w:b/>
                <w:sz w:val="32"/>
              </w:rPr>
              <w:t>Елабужское</w:t>
            </w:r>
            <w:proofErr w:type="spellEnd"/>
            <w:r w:rsidRPr="00C535BE">
              <w:rPr>
                <w:b/>
                <w:sz w:val="32"/>
              </w:rPr>
              <w:t xml:space="preserve"> предприятие</w:t>
            </w:r>
          </w:p>
          <w:p w:rsidR="00C535BE" w:rsidRPr="00C535BE" w:rsidRDefault="00C535BE" w:rsidP="00C535BE">
            <w:pPr>
              <w:jc w:val="center"/>
              <w:rPr>
                <w:b/>
                <w:sz w:val="32"/>
              </w:rPr>
            </w:pPr>
            <w:r w:rsidRPr="00C535BE">
              <w:rPr>
                <w:b/>
                <w:sz w:val="32"/>
              </w:rPr>
              <w:t>тепловых сетей»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423600, РТ, г. Елабуга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Ул. Интернациональная, 9А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тел. (85557) 3-32-20</w:t>
            </w:r>
          </w:p>
          <w:p w:rsidR="00C535BE" w:rsidRPr="00C535BE" w:rsidRDefault="00C535BE" w:rsidP="00C535BE">
            <w:pPr>
              <w:jc w:val="center"/>
            </w:pPr>
            <w:r w:rsidRPr="00C535BE">
              <w:t>факс (85557) 3-53-98</w:t>
            </w:r>
          </w:p>
        </w:tc>
      </w:tr>
      <w:tr w:rsidR="00C535BE" w:rsidRPr="00C535BE" w:rsidTr="00865F4F">
        <w:tc>
          <w:tcPr>
            <w:tcW w:w="10809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535BE" w:rsidRPr="00C535BE" w:rsidRDefault="00C535BE" w:rsidP="00C535BE"/>
          <w:p w:rsidR="00C535BE" w:rsidRPr="00C535BE" w:rsidRDefault="00C535BE" w:rsidP="00C535BE">
            <w:r w:rsidRPr="00C535BE">
              <w:t>От ________________________ №__________</w:t>
            </w:r>
          </w:p>
          <w:p w:rsidR="00C535BE" w:rsidRPr="00C535BE" w:rsidRDefault="00C535BE" w:rsidP="00C535BE">
            <w:r w:rsidRPr="00C535BE">
              <w:t>На № ________________ от _______________</w:t>
            </w:r>
          </w:p>
        </w:tc>
      </w:tr>
    </w:tbl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 w:rsidRPr="00C535BE">
        <w:rPr>
          <w:sz w:val="28"/>
          <w:szCs w:val="28"/>
        </w:rPr>
        <w:t xml:space="preserve">          </w:t>
      </w:r>
      <w:r w:rsidRPr="00C535BE">
        <w:rPr>
          <w:b/>
          <w:i/>
          <w:color w:val="000000"/>
          <w:spacing w:val="-1"/>
          <w:sz w:val="24"/>
          <w:szCs w:val="24"/>
        </w:rPr>
        <w:t>ИЗВЕЩЕНИЕ</w:t>
      </w:r>
    </w:p>
    <w:p w:rsidR="00C535BE" w:rsidRPr="00C535BE" w:rsidRDefault="006532CE" w:rsidP="00C535BE">
      <w:pPr>
        <w:shd w:val="clear" w:color="auto" w:fill="FFFFFF"/>
        <w:tabs>
          <w:tab w:val="left" w:leader="underscore" w:pos="5376"/>
        </w:tabs>
        <w:spacing w:line="341" w:lineRule="exact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Об отказе</w:t>
      </w:r>
      <w:r w:rsidR="00C535BE" w:rsidRPr="00C535BE">
        <w:rPr>
          <w:b/>
          <w:i/>
          <w:color w:val="000000"/>
          <w:spacing w:val="-1"/>
          <w:sz w:val="24"/>
          <w:szCs w:val="24"/>
        </w:rPr>
        <w:t xml:space="preserve"> </w:t>
      </w:r>
      <w:r>
        <w:rPr>
          <w:b/>
          <w:i/>
          <w:color w:val="000000"/>
          <w:spacing w:val="-1"/>
          <w:sz w:val="24"/>
          <w:szCs w:val="24"/>
        </w:rPr>
        <w:t>в проведении запроса котировок</w:t>
      </w:r>
      <w:bookmarkStart w:id="0" w:name="_GoBack"/>
      <w:bookmarkEnd w:id="0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г. Елабуга                                                                                                 </w:t>
      </w:r>
      <w:r w:rsidR="006532CE">
        <w:rPr>
          <w:color w:val="000000"/>
          <w:spacing w:val="-1"/>
          <w:sz w:val="24"/>
          <w:szCs w:val="24"/>
        </w:rPr>
        <w:t>03</w:t>
      </w:r>
      <w:r w:rsidRPr="00C535BE">
        <w:rPr>
          <w:color w:val="000000"/>
          <w:spacing w:val="-1"/>
          <w:sz w:val="24"/>
          <w:szCs w:val="24"/>
        </w:rPr>
        <w:t xml:space="preserve"> </w:t>
      </w:r>
      <w:r w:rsidR="006532CE">
        <w:rPr>
          <w:color w:val="000000"/>
          <w:spacing w:val="-1"/>
          <w:sz w:val="24"/>
          <w:szCs w:val="24"/>
        </w:rPr>
        <w:t>марта</w:t>
      </w:r>
      <w:r w:rsidRPr="00C535BE">
        <w:rPr>
          <w:color w:val="000000"/>
          <w:spacing w:val="-1"/>
          <w:sz w:val="24"/>
          <w:szCs w:val="24"/>
        </w:rPr>
        <w:t xml:space="preserve">  2014г</w:t>
      </w: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color w:val="000000"/>
          <w:spacing w:val="-1"/>
          <w:sz w:val="24"/>
          <w:szCs w:val="24"/>
        </w:rPr>
      </w:pPr>
    </w:p>
    <w:p w:rsidR="00C535BE" w:rsidRPr="00C535BE" w:rsidRDefault="00C535BE" w:rsidP="006532CE">
      <w:pPr>
        <w:ind w:firstLine="708"/>
        <w:jc w:val="both"/>
        <w:rPr>
          <w:sz w:val="24"/>
          <w:szCs w:val="24"/>
        </w:rPr>
      </w:pPr>
      <w:r w:rsidRPr="00C535BE">
        <w:rPr>
          <w:color w:val="000000"/>
          <w:spacing w:val="-1"/>
          <w:sz w:val="24"/>
          <w:szCs w:val="24"/>
        </w:rPr>
        <w:t xml:space="preserve">     </w:t>
      </w:r>
      <w:proofErr w:type="gramStart"/>
      <w:r w:rsidRPr="00C535BE">
        <w:rPr>
          <w:color w:val="000000"/>
          <w:spacing w:val="-1"/>
          <w:sz w:val="24"/>
          <w:szCs w:val="24"/>
        </w:rPr>
        <w:t>ОАО «</w:t>
      </w:r>
      <w:proofErr w:type="spellStart"/>
      <w:r w:rsidRPr="00C535BE">
        <w:rPr>
          <w:color w:val="000000"/>
          <w:spacing w:val="-1"/>
          <w:sz w:val="24"/>
          <w:szCs w:val="24"/>
        </w:rPr>
        <w:t>Елабужское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предприятие тепловых сетей», именуемое в дальнейшем Заказчик, в лице генерального  директора </w:t>
      </w:r>
      <w:proofErr w:type="spellStart"/>
      <w:r w:rsidRPr="00C535BE">
        <w:rPr>
          <w:color w:val="000000"/>
          <w:spacing w:val="-1"/>
          <w:sz w:val="24"/>
          <w:szCs w:val="24"/>
        </w:rPr>
        <w:t>Камалетдинова</w:t>
      </w:r>
      <w:proofErr w:type="spellEnd"/>
      <w:r w:rsidRPr="00C535BE">
        <w:rPr>
          <w:color w:val="000000"/>
          <w:spacing w:val="-1"/>
          <w:sz w:val="24"/>
          <w:szCs w:val="24"/>
        </w:rPr>
        <w:t xml:space="preserve"> И.И., действующего на основании Устава, сообщает о</w:t>
      </w:r>
      <w:r w:rsidR="006532CE">
        <w:rPr>
          <w:color w:val="000000"/>
          <w:spacing w:val="-1"/>
          <w:sz w:val="24"/>
          <w:szCs w:val="24"/>
        </w:rPr>
        <w:t>б отказе в проведении</w:t>
      </w:r>
      <w:r w:rsidRPr="00C535BE">
        <w:rPr>
          <w:color w:val="000000"/>
          <w:spacing w:val="-1"/>
          <w:sz w:val="24"/>
          <w:szCs w:val="24"/>
        </w:rPr>
        <w:t xml:space="preserve"> запроса котировок</w:t>
      </w:r>
      <w:r w:rsidR="00607ECF">
        <w:rPr>
          <w:color w:val="000000"/>
          <w:spacing w:val="-1"/>
          <w:sz w:val="24"/>
          <w:szCs w:val="24"/>
        </w:rPr>
        <w:t xml:space="preserve"> </w:t>
      </w:r>
      <w:r w:rsidR="00607ECF" w:rsidRPr="00607ECF">
        <w:rPr>
          <w:sz w:val="24"/>
          <w:szCs w:val="24"/>
        </w:rPr>
        <w:t xml:space="preserve">на поставку  </w:t>
      </w:r>
      <w:r w:rsidR="006532CE">
        <w:rPr>
          <w:sz w:val="24"/>
          <w:szCs w:val="24"/>
        </w:rPr>
        <w:t>аппаратов теплообменные пластинчатые (разборные) для нужд ОАО «</w:t>
      </w:r>
      <w:proofErr w:type="spellStart"/>
      <w:r w:rsidR="006532CE">
        <w:rPr>
          <w:sz w:val="24"/>
          <w:szCs w:val="24"/>
        </w:rPr>
        <w:t>Елабужское</w:t>
      </w:r>
      <w:proofErr w:type="spellEnd"/>
      <w:r w:rsidR="006532CE">
        <w:rPr>
          <w:sz w:val="24"/>
          <w:szCs w:val="24"/>
        </w:rPr>
        <w:t xml:space="preserve"> ПТС».</w:t>
      </w:r>
      <w:r w:rsidRPr="00C535BE">
        <w:rPr>
          <w:b/>
          <w:i/>
          <w:color w:val="000000"/>
          <w:spacing w:val="-1"/>
          <w:sz w:val="24"/>
          <w:szCs w:val="24"/>
          <w:u w:val="single"/>
        </w:rPr>
        <w:t xml:space="preserve"> </w:t>
      </w:r>
      <w:proofErr w:type="gramEnd"/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>
      <w:pPr>
        <w:shd w:val="clear" w:color="auto" w:fill="FFFFFF"/>
        <w:tabs>
          <w:tab w:val="left" w:leader="underscore" w:pos="5376"/>
        </w:tabs>
        <w:spacing w:line="341" w:lineRule="exact"/>
        <w:jc w:val="both"/>
        <w:rPr>
          <w:sz w:val="24"/>
          <w:szCs w:val="24"/>
        </w:rPr>
      </w:pPr>
    </w:p>
    <w:p w:rsidR="00C535BE" w:rsidRPr="00C535BE" w:rsidRDefault="00C535BE" w:rsidP="00C535BE"/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spacing w:line="360" w:lineRule="auto"/>
        <w:jc w:val="both"/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  <w:r w:rsidRPr="00C535BE">
        <w:rPr>
          <w:b/>
          <w:sz w:val="28"/>
          <w:szCs w:val="28"/>
        </w:rPr>
        <w:t xml:space="preserve">Генеральный директор                                                        </w:t>
      </w:r>
      <w:proofErr w:type="spellStart"/>
      <w:r w:rsidRPr="00C535BE">
        <w:rPr>
          <w:b/>
          <w:sz w:val="28"/>
          <w:szCs w:val="28"/>
        </w:rPr>
        <w:t>И.И.Камалетдинов</w:t>
      </w:r>
      <w:proofErr w:type="spellEnd"/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b/>
          <w:sz w:val="28"/>
          <w:szCs w:val="28"/>
        </w:rPr>
      </w:pPr>
    </w:p>
    <w:p w:rsidR="00C535BE" w:rsidRPr="00C535BE" w:rsidRDefault="00C535BE" w:rsidP="00C535BE">
      <w:pPr>
        <w:tabs>
          <w:tab w:val="left" w:pos="5760"/>
        </w:tabs>
        <w:rPr>
          <w:sz w:val="16"/>
          <w:szCs w:val="16"/>
        </w:rPr>
      </w:pPr>
      <w:proofErr w:type="spellStart"/>
      <w:r w:rsidRPr="00C535BE">
        <w:rPr>
          <w:sz w:val="16"/>
          <w:szCs w:val="16"/>
        </w:rPr>
        <w:t>Исп.Л.Н.Никитина</w:t>
      </w:r>
      <w:proofErr w:type="spellEnd"/>
    </w:p>
    <w:p w:rsidR="00C535BE" w:rsidRPr="00C535BE" w:rsidRDefault="00C535BE" w:rsidP="00C535BE">
      <w:r w:rsidRPr="00C535BE">
        <w:t>Тел.3-84-14</w:t>
      </w:r>
    </w:p>
    <w:p w:rsidR="00695A05" w:rsidRPr="00C535BE" w:rsidRDefault="00695A05" w:rsidP="00C535BE"/>
    <w:sectPr w:rsidR="00695A05" w:rsidRPr="00C535BE" w:rsidSect="00E338C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3A7AC5"/>
    <w:rsid w:val="00607ECF"/>
    <w:rsid w:val="006532CE"/>
    <w:rsid w:val="00695A05"/>
    <w:rsid w:val="00C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3</cp:revision>
  <cp:lastPrinted>2014-03-03T11:14:00Z</cp:lastPrinted>
  <dcterms:created xsi:type="dcterms:W3CDTF">2014-01-28T06:48:00Z</dcterms:created>
  <dcterms:modified xsi:type="dcterms:W3CDTF">2014-03-03T11:19:00Z</dcterms:modified>
</cp:coreProperties>
</file>